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BF2" w:rsidRPr="00E07532" w:rsidRDefault="00FF6BF2" w:rsidP="00FF6BF2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>様式第６号</w:t>
      </w:r>
    </w:p>
    <w:p w:rsidR="00FF6BF2" w:rsidRPr="00E07532" w:rsidRDefault="00071358" w:rsidP="00FF6BF2">
      <w:pPr>
        <w:jc w:val="center"/>
        <w:rPr>
          <w:rFonts w:asciiTheme="minorEastAsia" w:hAnsiTheme="minorEastAsia"/>
          <w:sz w:val="24"/>
        </w:rPr>
      </w:pPr>
      <w:r w:rsidRPr="00E07532">
        <w:rPr>
          <w:rFonts w:asciiTheme="minorEastAsia" w:hAnsiTheme="minorEastAsia" w:hint="eastAsia"/>
          <w:sz w:val="24"/>
        </w:rPr>
        <w:t>技術提案書「</w:t>
      </w:r>
      <w:r w:rsidR="00FF6BF2" w:rsidRPr="00E07532">
        <w:rPr>
          <w:rFonts w:asciiTheme="minorEastAsia" w:hAnsiTheme="minorEastAsia" w:hint="eastAsia"/>
          <w:sz w:val="24"/>
        </w:rPr>
        <w:t>恩田運動公園野球場夜間照明塔劣化改修及び</w:t>
      </w:r>
      <w:r w:rsidR="003C29B3" w:rsidRPr="00E07532">
        <w:rPr>
          <w:rFonts w:asciiTheme="minorEastAsia" w:hAnsiTheme="minorEastAsia" w:hint="eastAsia"/>
          <w:sz w:val="24"/>
        </w:rPr>
        <w:t>ＬＥＤ</w:t>
      </w:r>
      <w:r w:rsidR="00FF6BF2" w:rsidRPr="00E07532">
        <w:rPr>
          <w:rFonts w:asciiTheme="minorEastAsia" w:hAnsiTheme="minorEastAsia" w:hint="eastAsia"/>
          <w:sz w:val="24"/>
        </w:rPr>
        <w:t>化事業</w:t>
      </w:r>
      <w:r w:rsidRPr="00E07532">
        <w:rPr>
          <w:rFonts w:asciiTheme="minorEastAsia" w:hAnsiTheme="minorEastAsia" w:hint="eastAsia"/>
          <w:sz w:val="24"/>
        </w:rPr>
        <w:t>」</w:t>
      </w:r>
    </w:p>
    <w:tbl>
      <w:tblPr>
        <w:tblStyle w:val="aa"/>
        <w:tblW w:w="0" w:type="auto"/>
        <w:tblInd w:w="359" w:type="dxa"/>
        <w:tblLook w:val="04A0" w:firstRow="1" w:lastRow="0" w:firstColumn="1" w:lastColumn="0" w:noHBand="0" w:noVBand="1"/>
      </w:tblPr>
      <w:tblGrid>
        <w:gridCol w:w="9834"/>
      </w:tblGrid>
      <w:tr w:rsidR="00E07532" w:rsidRPr="00E07532" w:rsidTr="00FF6BF2">
        <w:trPr>
          <w:trHeight w:val="345"/>
        </w:trPr>
        <w:tc>
          <w:tcPr>
            <w:tcW w:w="9834" w:type="dxa"/>
            <w:tcBorders>
              <w:bottom w:val="dotted" w:sz="4" w:space="0" w:color="auto"/>
            </w:tcBorders>
          </w:tcPr>
          <w:p w:rsidR="00FF6BF2" w:rsidRPr="00E07532" w:rsidRDefault="00FF6BF2" w:rsidP="00FF6BF2">
            <w:pPr>
              <w:ind w:left="360" w:hanging="360"/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</w:rPr>
              <w:t>１　地元企業の活用等</w:t>
            </w:r>
          </w:p>
        </w:tc>
      </w:tr>
      <w:tr w:rsidR="00E07532" w:rsidRPr="00E07532" w:rsidTr="00FF6BF2">
        <w:trPr>
          <w:trHeight w:val="330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FF6BF2" w:rsidRPr="00E07532" w:rsidRDefault="00FF6BF2" w:rsidP="00FF6BF2">
            <w:pPr>
              <w:numPr>
                <w:ilvl w:val="0"/>
                <w:numId w:val="5"/>
              </w:numPr>
              <w:contextualSpacing/>
              <w:jc w:val="left"/>
              <w:rPr>
                <w:rFonts w:asciiTheme="minorEastAsia" w:hAnsiTheme="minorEastAsia" w:cs="Times New Roman"/>
              </w:rPr>
            </w:pPr>
            <w:r w:rsidRPr="00E07532">
              <w:rPr>
                <w:rFonts w:asciiTheme="minorEastAsia" w:hAnsiTheme="minorEastAsia" w:cs="Times New Roman" w:hint="eastAsia"/>
                <w:szCs w:val="21"/>
              </w:rPr>
              <w:t>地元企業を積極的に活用し、その活用方法は適切</w:t>
            </w:r>
            <w:r w:rsidR="00DC3620" w:rsidRPr="00E07532">
              <w:rPr>
                <w:rFonts w:asciiTheme="minorEastAsia" w:hAnsiTheme="minorEastAsia" w:cs="Times New Roman" w:hint="eastAsia"/>
                <w:szCs w:val="21"/>
              </w:rPr>
              <w:t>である</w:t>
            </w:r>
            <w:r w:rsidRPr="00E07532">
              <w:rPr>
                <w:rFonts w:asciiTheme="minorEastAsia" w:hAnsiTheme="minorEastAsia" w:cs="Times New Roman" w:hint="eastAsia"/>
                <w:szCs w:val="21"/>
              </w:rPr>
              <w:t>か</w:t>
            </w:r>
          </w:p>
        </w:tc>
      </w:tr>
      <w:tr w:rsidR="00E07532" w:rsidRPr="00E07532" w:rsidTr="00C03991">
        <w:trPr>
          <w:trHeight w:val="946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FF6BF2" w:rsidRPr="00E07532" w:rsidRDefault="00FF6BF2" w:rsidP="00247FD8">
            <w:p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07532" w:rsidRPr="00E07532" w:rsidTr="00FF6BF2">
        <w:trPr>
          <w:trHeight w:val="330"/>
        </w:trPr>
        <w:tc>
          <w:tcPr>
            <w:tcW w:w="9834" w:type="dxa"/>
            <w:tcBorders>
              <w:bottom w:val="dotted" w:sz="4" w:space="0" w:color="auto"/>
            </w:tcBorders>
          </w:tcPr>
          <w:p w:rsidR="00FF6BF2" w:rsidRPr="00E07532" w:rsidRDefault="00FF6BF2" w:rsidP="00FF6BF2">
            <w:pPr>
              <w:ind w:left="360" w:hanging="360"/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  <w:szCs w:val="21"/>
              </w:rPr>
              <w:t xml:space="preserve">２　</w:t>
            </w:r>
            <w:r w:rsidRPr="00E07532">
              <w:rPr>
                <w:rFonts w:asciiTheme="minorEastAsia" w:hAnsiTheme="minorEastAsia" w:cs="Times New Roman" w:hint="eastAsia"/>
              </w:rPr>
              <w:t>事業の進め方、体制</w:t>
            </w:r>
          </w:p>
        </w:tc>
      </w:tr>
      <w:tr w:rsidR="00E07532" w:rsidRPr="00E07532" w:rsidTr="00FF6BF2">
        <w:trPr>
          <w:trHeight w:val="375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FF6BF2" w:rsidRPr="00E07532" w:rsidRDefault="00FF6BF2" w:rsidP="00FF6BF2">
            <w:pPr>
              <w:numPr>
                <w:ilvl w:val="0"/>
                <w:numId w:val="4"/>
              </w:num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  <w:szCs w:val="21"/>
              </w:rPr>
              <w:t>的確性、効率性、実現性の高い事業実施体制が確保され、事業に対する意欲が</w:t>
            </w:r>
            <w:r w:rsidR="00E07532" w:rsidRPr="00E07532">
              <w:rPr>
                <w:rFonts w:asciiTheme="minorEastAsia" w:hAnsiTheme="minorEastAsia" w:cs="Times New Roman" w:hint="eastAsia"/>
                <w:szCs w:val="21"/>
              </w:rPr>
              <w:t>認められる</w:t>
            </w:r>
            <w:r w:rsidRPr="00E07532">
              <w:rPr>
                <w:rFonts w:asciiTheme="minorEastAsia" w:hAnsiTheme="minorEastAsia" w:cs="Times New Roman" w:hint="eastAsia"/>
                <w:szCs w:val="21"/>
              </w:rPr>
              <w:t>か</w:t>
            </w:r>
          </w:p>
        </w:tc>
      </w:tr>
      <w:tr w:rsidR="00E07532" w:rsidRPr="00E07532" w:rsidTr="00C03991">
        <w:trPr>
          <w:trHeight w:val="942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FF6BF2" w:rsidRPr="00E07532" w:rsidRDefault="00FF6BF2" w:rsidP="00FF6BF2">
            <w:p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07532" w:rsidRPr="00E07532" w:rsidTr="00FF6BF2">
        <w:trPr>
          <w:trHeight w:val="495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6BF2" w:rsidRPr="00E07532" w:rsidRDefault="00FF6BF2" w:rsidP="00FF6BF2">
            <w:pPr>
              <w:numPr>
                <w:ilvl w:val="0"/>
                <w:numId w:val="3"/>
              </w:num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</w:rPr>
              <w:t>市との連絡及び調整が速やかに行える体制となっているか</w:t>
            </w:r>
          </w:p>
        </w:tc>
      </w:tr>
      <w:tr w:rsidR="00E07532" w:rsidRPr="00E07532" w:rsidTr="00C03991">
        <w:trPr>
          <w:trHeight w:val="878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FF6BF2" w:rsidRPr="00E07532" w:rsidRDefault="00FF6BF2" w:rsidP="00247FD8">
            <w:p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07532" w:rsidRPr="00E07532" w:rsidTr="00FF6BF2">
        <w:trPr>
          <w:trHeight w:val="375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FF6BF2" w:rsidRPr="00E07532" w:rsidRDefault="00FF6BF2" w:rsidP="00FF6BF2">
            <w:pPr>
              <w:numPr>
                <w:ilvl w:val="0"/>
                <w:numId w:val="2"/>
              </w:num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</w:rPr>
              <w:t>適切な業務計画となっているか</w:t>
            </w:r>
          </w:p>
        </w:tc>
      </w:tr>
      <w:tr w:rsidR="00E07532" w:rsidRPr="00E07532" w:rsidTr="00C03991">
        <w:trPr>
          <w:trHeight w:val="896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FF6BF2" w:rsidRPr="00E07532" w:rsidRDefault="00FF6BF2" w:rsidP="00247FD8">
            <w:pPr>
              <w:contextualSpacing/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E07532" w:rsidRPr="00E07532" w:rsidTr="00FF6BF2">
        <w:trPr>
          <w:trHeight w:val="390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FF6BF2" w:rsidRPr="00E07532" w:rsidRDefault="00FF6BF2" w:rsidP="00FF6BF2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bookmarkStart w:id="0" w:name="_Hlk229774899"/>
            <w:r w:rsidRPr="00E07532">
              <w:rPr>
                <w:rFonts w:asciiTheme="minorEastAsia" w:hAnsiTheme="minorEastAsia" w:cs="Times New Roman" w:hint="eastAsia"/>
              </w:rPr>
              <w:t>業務の効率化を図り、工期を短縮させる努力がなされているか</w:t>
            </w:r>
          </w:p>
        </w:tc>
      </w:tr>
      <w:tr w:rsidR="00E07532" w:rsidRPr="00E07532" w:rsidTr="00C03991">
        <w:trPr>
          <w:trHeight w:val="872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FF6BF2" w:rsidRPr="00E07532" w:rsidRDefault="00FF6BF2" w:rsidP="00247FD8">
            <w:pPr>
              <w:contextualSpacing/>
              <w:jc w:val="left"/>
              <w:rPr>
                <w:rFonts w:asciiTheme="minorEastAsia" w:hAnsiTheme="minorEastAsia" w:cs="Times New Roman"/>
              </w:rPr>
            </w:pPr>
          </w:p>
        </w:tc>
      </w:tr>
      <w:bookmarkEnd w:id="0"/>
      <w:tr w:rsidR="00E07532" w:rsidRPr="00E07532" w:rsidTr="00FF6BF2">
        <w:trPr>
          <w:trHeight w:val="255"/>
        </w:trPr>
        <w:tc>
          <w:tcPr>
            <w:tcW w:w="9834" w:type="dxa"/>
            <w:tcBorders>
              <w:bottom w:val="dotted" w:sz="4" w:space="0" w:color="auto"/>
            </w:tcBorders>
          </w:tcPr>
          <w:p w:rsidR="00FF6BF2" w:rsidRPr="00E07532" w:rsidRDefault="00FF6BF2" w:rsidP="00FF6BF2">
            <w:pPr>
              <w:ind w:left="360" w:hanging="360"/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  <w:szCs w:val="21"/>
              </w:rPr>
              <w:t xml:space="preserve">３　</w:t>
            </w:r>
            <w:r w:rsidRPr="00E07532">
              <w:rPr>
                <w:rFonts w:asciiTheme="minorEastAsia" w:hAnsiTheme="minorEastAsia" w:cs="Times New Roman" w:hint="eastAsia"/>
              </w:rPr>
              <w:t>事業の提案額</w:t>
            </w:r>
            <w:r w:rsidR="00C03991" w:rsidRPr="00E07532">
              <w:rPr>
                <w:rFonts w:asciiTheme="minorEastAsia" w:hAnsiTheme="minorEastAsia" w:cs="Times New Roman" w:hint="eastAsia"/>
              </w:rPr>
              <w:t>の妥当性及び経済性</w:t>
            </w:r>
          </w:p>
        </w:tc>
      </w:tr>
      <w:tr w:rsidR="00E07532" w:rsidRPr="00E07532" w:rsidTr="00FF6BF2">
        <w:trPr>
          <w:trHeight w:val="330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C03991" w:rsidRPr="00E07532" w:rsidRDefault="00C03991" w:rsidP="00C03991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</w:rPr>
              <w:t>見積の記載内容に妥当性があり、提案額の低いこと</w:t>
            </w:r>
          </w:p>
        </w:tc>
      </w:tr>
      <w:tr w:rsidR="00E07532" w:rsidRPr="00E07532" w:rsidTr="00C03991">
        <w:trPr>
          <w:trHeight w:val="1222"/>
        </w:trPr>
        <w:tc>
          <w:tcPr>
            <w:tcW w:w="9834" w:type="dxa"/>
            <w:tcBorders>
              <w:top w:val="dotted" w:sz="4" w:space="0" w:color="auto"/>
              <w:bottom w:val="single" w:sz="4" w:space="0" w:color="auto"/>
            </w:tcBorders>
          </w:tcPr>
          <w:p w:rsidR="00C03991" w:rsidRPr="00E07532" w:rsidRDefault="00C03991" w:rsidP="00C03991">
            <w:p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07532" w:rsidRPr="00E07532" w:rsidTr="00FF6BF2">
        <w:trPr>
          <w:trHeight w:val="255"/>
        </w:trPr>
        <w:tc>
          <w:tcPr>
            <w:tcW w:w="9834" w:type="dxa"/>
            <w:tcBorders>
              <w:bottom w:val="dotted" w:sz="4" w:space="0" w:color="auto"/>
            </w:tcBorders>
          </w:tcPr>
          <w:p w:rsidR="00C03991" w:rsidRPr="00E07532" w:rsidRDefault="00C03991" w:rsidP="00C03991">
            <w:pPr>
              <w:ind w:left="360" w:hanging="360"/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  <w:szCs w:val="21"/>
              </w:rPr>
              <w:t>４　事業の実施規模</w:t>
            </w:r>
          </w:p>
        </w:tc>
      </w:tr>
      <w:tr w:rsidR="00E07532" w:rsidRPr="00E07532" w:rsidTr="00FF6BF2">
        <w:trPr>
          <w:trHeight w:val="315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C03991" w:rsidRPr="00E07532" w:rsidRDefault="00C03991" w:rsidP="00C03991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  <w:szCs w:val="21"/>
              </w:rPr>
              <w:t>提案内容のボリュームや費用対効果が最大化されているか</w:t>
            </w:r>
          </w:p>
        </w:tc>
      </w:tr>
      <w:tr w:rsidR="00E07532" w:rsidRPr="00E07532" w:rsidTr="00C03991">
        <w:trPr>
          <w:trHeight w:val="1246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C03991" w:rsidRPr="00E07532" w:rsidRDefault="00C03991" w:rsidP="00C03991">
            <w:p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07532" w:rsidRPr="00E07532" w:rsidTr="00FF6BF2">
        <w:trPr>
          <w:trHeight w:val="255"/>
        </w:trPr>
        <w:tc>
          <w:tcPr>
            <w:tcW w:w="9834" w:type="dxa"/>
            <w:tcBorders>
              <w:bottom w:val="dotted" w:sz="4" w:space="0" w:color="auto"/>
            </w:tcBorders>
          </w:tcPr>
          <w:p w:rsidR="00C03991" w:rsidRPr="00E07532" w:rsidRDefault="00C03991" w:rsidP="00C03991">
            <w:p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bookmarkStart w:id="1" w:name="_Hlk229774979"/>
            <w:bookmarkStart w:id="2" w:name="_Hlk229774725"/>
            <w:r w:rsidRPr="00E07532">
              <w:rPr>
                <w:rFonts w:asciiTheme="minorEastAsia" w:hAnsiTheme="minorEastAsia" w:cs="Times New Roman" w:hint="eastAsia"/>
                <w:szCs w:val="21"/>
              </w:rPr>
              <w:t>５　照明塔の劣化補修作業での工夫</w:t>
            </w:r>
          </w:p>
        </w:tc>
      </w:tr>
      <w:tr w:rsidR="00E07532" w:rsidRPr="00E07532" w:rsidTr="00FF6BF2">
        <w:trPr>
          <w:trHeight w:val="450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C03991" w:rsidRPr="00E07532" w:rsidRDefault="00C03991" w:rsidP="00C03991">
            <w:pPr>
              <w:pStyle w:val="af1"/>
              <w:numPr>
                <w:ilvl w:val="0"/>
                <w:numId w:val="1"/>
              </w:numPr>
              <w:ind w:leftChars="0"/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  <w:szCs w:val="21"/>
              </w:rPr>
              <w:t>照明塔の経年劣化に応じた的確な補修・補強計画となっているか</w:t>
            </w:r>
          </w:p>
        </w:tc>
      </w:tr>
      <w:bookmarkEnd w:id="1"/>
      <w:tr w:rsidR="00E07532" w:rsidRPr="00E07532" w:rsidTr="00C03991">
        <w:trPr>
          <w:trHeight w:val="1266"/>
        </w:trPr>
        <w:tc>
          <w:tcPr>
            <w:tcW w:w="9834" w:type="dxa"/>
            <w:tcBorders>
              <w:top w:val="dotted" w:sz="4" w:space="0" w:color="auto"/>
              <w:bottom w:val="single" w:sz="4" w:space="0" w:color="auto"/>
            </w:tcBorders>
          </w:tcPr>
          <w:p w:rsidR="00C03991" w:rsidRPr="00E07532" w:rsidRDefault="00C03991" w:rsidP="00C03991">
            <w:p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bookmarkEnd w:id="2"/>
      <w:tr w:rsidR="00E07532" w:rsidRPr="00E07532" w:rsidTr="002C43CD">
        <w:trPr>
          <w:trHeight w:val="390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C03991" w:rsidRPr="00E07532" w:rsidRDefault="008929B9" w:rsidP="008929B9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  <w:szCs w:val="21"/>
              </w:rPr>
              <w:lastRenderedPageBreak/>
              <w:t>照明塔の改修作業時に発生する粉塵、ゴミ、工具の破片等の飛散を防ぐ安全な計画となっているか</w:t>
            </w:r>
          </w:p>
        </w:tc>
      </w:tr>
      <w:tr w:rsidR="00E07532" w:rsidRPr="00E07532" w:rsidTr="00C03991">
        <w:trPr>
          <w:trHeight w:val="841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C03991" w:rsidRPr="00E07532" w:rsidRDefault="00C03991" w:rsidP="00C03991">
            <w:pPr>
              <w:contextualSpacing/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E07532" w:rsidRPr="00E07532" w:rsidTr="002C43CD">
        <w:trPr>
          <w:trHeight w:val="255"/>
        </w:trPr>
        <w:tc>
          <w:tcPr>
            <w:tcW w:w="9834" w:type="dxa"/>
            <w:tcBorders>
              <w:bottom w:val="dotted" w:sz="4" w:space="0" w:color="auto"/>
            </w:tcBorders>
          </w:tcPr>
          <w:p w:rsidR="00C03991" w:rsidRPr="00E07532" w:rsidRDefault="00C03991" w:rsidP="00C03991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EastAsia" w:hAnsiTheme="minorEastAsia" w:cs="Times New Roman"/>
              </w:rPr>
            </w:pPr>
            <w:r w:rsidRPr="00E07532">
              <w:rPr>
                <w:rFonts w:asciiTheme="minorEastAsia" w:hAnsiTheme="minorEastAsia" w:cs="Times New Roman" w:hint="eastAsia"/>
              </w:rPr>
              <w:t>照明塔が建つ球場外周部において、大型重機（クレーン車等）の安全な配置計画や、近隣住民・周辺道路の通行者、観客席等の施設への影響（騒音・振動・通行規制）を最小限に抑える施工上の工夫がなされているか</w:t>
            </w:r>
          </w:p>
        </w:tc>
      </w:tr>
      <w:tr w:rsidR="00E07532" w:rsidRPr="00E07532" w:rsidTr="00247FD8">
        <w:trPr>
          <w:trHeight w:val="1026"/>
        </w:trPr>
        <w:tc>
          <w:tcPr>
            <w:tcW w:w="9834" w:type="dxa"/>
            <w:tcBorders>
              <w:top w:val="dotted" w:sz="4" w:space="0" w:color="auto"/>
              <w:bottom w:val="single" w:sz="4" w:space="0" w:color="auto"/>
            </w:tcBorders>
          </w:tcPr>
          <w:p w:rsidR="00C03991" w:rsidRPr="00E07532" w:rsidRDefault="00C03991" w:rsidP="00C03991">
            <w:p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07532" w:rsidRPr="00E07532" w:rsidTr="00B83794">
        <w:trPr>
          <w:trHeight w:val="255"/>
        </w:trPr>
        <w:tc>
          <w:tcPr>
            <w:tcW w:w="9834" w:type="dxa"/>
            <w:tcBorders>
              <w:bottom w:val="dotted" w:sz="4" w:space="0" w:color="auto"/>
            </w:tcBorders>
          </w:tcPr>
          <w:p w:rsidR="00C03991" w:rsidRPr="00E07532" w:rsidRDefault="00C03991" w:rsidP="00C03991">
            <w:p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  <w:szCs w:val="21"/>
              </w:rPr>
              <w:t>６　ＬＥＤ照明灯導入による効果</w:t>
            </w:r>
          </w:p>
        </w:tc>
      </w:tr>
      <w:tr w:rsidR="00E07532" w:rsidRPr="00E07532" w:rsidTr="00B83794">
        <w:trPr>
          <w:trHeight w:val="450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C03991" w:rsidRPr="00E07532" w:rsidRDefault="00C03991" w:rsidP="00C03991">
            <w:pPr>
              <w:pStyle w:val="af1"/>
              <w:numPr>
                <w:ilvl w:val="0"/>
                <w:numId w:val="1"/>
              </w:numPr>
              <w:ind w:leftChars="0"/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  <w:szCs w:val="21"/>
              </w:rPr>
              <w:t>製品の設計寿命や、野球場特有の過酷な環境（耐風性、塩害等）に対応する強固な耐久性が確保されているか</w:t>
            </w:r>
          </w:p>
        </w:tc>
      </w:tr>
      <w:tr w:rsidR="00E07532" w:rsidRPr="00E07532" w:rsidTr="00C03991">
        <w:trPr>
          <w:trHeight w:val="982"/>
        </w:trPr>
        <w:tc>
          <w:tcPr>
            <w:tcW w:w="9834" w:type="dxa"/>
            <w:tcBorders>
              <w:top w:val="dotted" w:sz="4" w:space="0" w:color="auto"/>
              <w:bottom w:val="single" w:sz="4" w:space="0" w:color="auto"/>
            </w:tcBorders>
          </w:tcPr>
          <w:p w:rsidR="00C03991" w:rsidRPr="00E07532" w:rsidRDefault="00C03991" w:rsidP="00C03991">
            <w:pPr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07532" w:rsidRPr="00E07532" w:rsidTr="00B83794">
        <w:trPr>
          <w:trHeight w:val="390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C03991" w:rsidRPr="00E07532" w:rsidRDefault="00C03991" w:rsidP="00C03991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EastAsia" w:hAnsiTheme="minorEastAsia" w:cs="Times New Roman"/>
              </w:rPr>
            </w:pPr>
            <w:bookmarkStart w:id="3" w:name="_Hlk229910119"/>
            <w:r w:rsidRPr="00E07532">
              <w:rPr>
                <w:rFonts w:asciiTheme="minorEastAsia" w:hAnsiTheme="minorEastAsia" w:cs="Times New Roman" w:hint="eastAsia"/>
              </w:rPr>
              <w:t>グレア抑制や光害対策が適切になされており、周辺環境や競技者への配慮がなされているか</w:t>
            </w:r>
          </w:p>
        </w:tc>
      </w:tr>
      <w:tr w:rsidR="00E07532" w:rsidRPr="00E07532" w:rsidTr="00B83794">
        <w:trPr>
          <w:trHeight w:val="1191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C03991" w:rsidRPr="00E07532" w:rsidRDefault="00C03991" w:rsidP="00C03991">
            <w:pPr>
              <w:contextualSpacing/>
              <w:jc w:val="left"/>
              <w:rPr>
                <w:rFonts w:asciiTheme="minorEastAsia" w:hAnsiTheme="minorEastAsia" w:cs="Times New Roman"/>
              </w:rPr>
            </w:pPr>
          </w:p>
        </w:tc>
      </w:tr>
      <w:bookmarkEnd w:id="3"/>
      <w:tr w:rsidR="00E07532" w:rsidRPr="00E07532" w:rsidTr="00B83794">
        <w:trPr>
          <w:trHeight w:val="255"/>
        </w:trPr>
        <w:tc>
          <w:tcPr>
            <w:tcW w:w="9834" w:type="dxa"/>
            <w:tcBorders>
              <w:bottom w:val="dotted" w:sz="4" w:space="0" w:color="auto"/>
            </w:tcBorders>
          </w:tcPr>
          <w:p w:rsidR="00C03991" w:rsidRPr="00E07532" w:rsidRDefault="00C03991" w:rsidP="00C03991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EastAsia" w:hAnsiTheme="minorEastAsia" w:cs="Times New Roman"/>
              </w:rPr>
            </w:pPr>
            <w:r w:rsidRPr="00E07532">
              <w:rPr>
                <w:rFonts w:asciiTheme="minorEastAsia" w:hAnsiTheme="minorEastAsia" w:cs="Times New Roman" w:hint="eastAsia"/>
              </w:rPr>
              <w:t>電気料金の削減効果及びCO2排出削減量が具体的な数値で示され、高い環境・経済的導入効果が期待できるか</w:t>
            </w:r>
          </w:p>
        </w:tc>
      </w:tr>
      <w:tr w:rsidR="00E07532" w:rsidRPr="00E07532" w:rsidTr="00B83794">
        <w:trPr>
          <w:trHeight w:val="1191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C03991" w:rsidRPr="00E07532" w:rsidRDefault="00C03991" w:rsidP="00C03991">
            <w:pPr>
              <w:contextualSpacing/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E07532" w:rsidRPr="00E07532" w:rsidTr="00FF6BF2">
        <w:trPr>
          <w:trHeight w:val="285"/>
        </w:trPr>
        <w:tc>
          <w:tcPr>
            <w:tcW w:w="9834" w:type="dxa"/>
            <w:tcBorders>
              <w:bottom w:val="dotted" w:sz="4" w:space="0" w:color="auto"/>
            </w:tcBorders>
          </w:tcPr>
          <w:p w:rsidR="00C03991" w:rsidRPr="00E07532" w:rsidRDefault="00C03991" w:rsidP="00C03991">
            <w:pPr>
              <w:ind w:left="360" w:hanging="360"/>
              <w:contextualSpacing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  <w:szCs w:val="21"/>
              </w:rPr>
              <w:t xml:space="preserve">７　</w:t>
            </w:r>
            <w:r w:rsidR="006C372C" w:rsidRPr="00E07532">
              <w:rPr>
                <w:rFonts w:asciiTheme="minorEastAsia" w:hAnsiTheme="minorEastAsia" w:cs="Times New Roman" w:hint="eastAsia"/>
                <w:szCs w:val="21"/>
              </w:rPr>
              <w:t>同種業務の経験・実績</w:t>
            </w:r>
          </w:p>
        </w:tc>
      </w:tr>
      <w:tr w:rsidR="00E07532" w:rsidRPr="00E07532" w:rsidTr="00FF6BF2">
        <w:trPr>
          <w:trHeight w:val="330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C03991" w:rsidRPr="00E07532" w:rsidRDefault="006C372C" w:rsidP="006C372C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  <w:szCs w:val="21"/>
              </w:rPr>
              <w:t>同種業務の施工実績が豊富であり、かつ難易度の高い工事を完遂した経験を有しているか</w:t>
            </w:r>
          </w:p>
        </w:tc>
      </w:tr>
      <w:tr w:rsidR="00E07532" w:rsidRPr="00E07532" w:rsidTr="00247FD8">
        <w:trPr>
          <w:trHeight w:val="1153"/>
        </w:trPr>
        <w:tc>
          <w:tcPr>
            <w:tcW w:w="9834" w:type="dxa"/>
            <w:tcBorders>
              <w:top w:val="dotted" w:sz="4" w:space="0" w:color="auto"/>
            </w:tcBorders>
          </w:tcPr>
          <w:p w:rsidR="00C03991" w:rsidRPr="00E07532" w:rsidRDefault="00C03991" w:rsidP="00C03991">
            <w:pPr>
              <w:contextualSpacing/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E07532" w:rsidRPr="00E07532" w:rsidTr="00FF6BF2">
        <w:trPr>
          <w:trHeight w:val="315"/>
        </w:trPr>
        <w:tc>
          <w:tcPr>
            <w:tcW w:w="9834" w:type="dxa"/>
            <w:tcBorders>
              <w:bottom w:val="dotted" w:sz="4" w:space="0" w:color="auto"/>
            </w:tcBorders>
          </w:tcPr>
          <w:p w:rsidR="00C03991" w:rsidRPr="00E07532" w:rsidRDefault="00C03991" w:rsidP="00C03991">
            <w:pPr>
              <w:ind w:left="360" w:hanging="360"/>
              <w:contextualSpacing/>
              <w:jc w:val="left"/>
              <w:rPr>
                <w:rFonts w:asciiTheme="minorEastAsia" w:hAnsiTheme="minorEastAsia" w:cs="Times New Roman"/>
              </w:rPr>
            </w:pPr>
            <w:r w:rsidRPr="00E07532">
              <w:rPr>
                <w:rFonts w:asciiTheme="minorEastAsia" w:hAnsiTheme="minorEastAsia" w:cs="Times New Roman" w:hint="eastAsia"/>
                <w:szCs w:val="21"/>
              </w:rPr>
              <w:t xml:space="preserve">８　</w:t>
            </w:r>
            <w:r w:rsidRPr="00E07532">
              <w:rPr>
                <w:rFonts w:asciiTheme="minorEastAsia" w:hAnsiTheme="minorEastAsia" w:cs="Times New Roman" w:hint="eastAsia"/>
              </w:rPr>
              <w:t>独自の工夫</w:t>
            </w:r>
          </w:p>
        </w:tc>
      </w:tr>
      <w:tr w:rsidR="00E07532" w:rsidRPr="00E07532" w:rsidTr="00FF6BF2">
        <w:trPr>
          <w:trHeight w:val="300"/>
        </w:trPr>
        <w:tc>
          <w:tcPr>
            <w:tcW w:w="9834" w:type="dxa"/>
            <w:tcBorders>
              <w:top w:val="dotted" w:sz="4" w:space="0" w:color="auto"/>
              <w:bottom w:val="dotted" w:sz="4" w:space="0" w:color="auto"/>
            </w:tcBorders>
          </w:tcPr>
          <w:p w:rsidR="00C03991" w:rsidRPr="00E07532" w:rsidRDefault="00C03991" w:rsidP="00C03991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E07532">
              <w:rPr>
                <w:rFonts w:asciiTheme="minorEastAsia" w:hAnsiTheme="minorEastAsia" w:cs="Times New Roman" w:hint="eastAsia"/>
              </w:rPr>
              <w:t>参加者の提案に独自性があり宇部市にとって有益か</w:t>
            </w:r>
          </w:p>
        </w:tc>
      </w:tr>
      <w:tr w:rsidR="00C03991" w:rsidRPr="00E07532" w:rsidTr="00247FD8">
        <w:trPr>
          <w:trHeight w:val="1096"/>
        </w:trPr>
        <w:tc>
          <w:tcPr>
            <w:tcW w:w="9834" w:type="dxa"/>
            <w:tcBorders>
              <w:top w:val="dotted" w:sz="4" w:space="0" w:color="auto"/>
            </w:tcBorders>
          </w:tcPr>
          <w:p w:rsidR="00C03991" w:rsidRPr="00E07532" w:rsidRDefault="00C03991" w:rsidP="00C03991">
            <w:pPr>
              <w:spacing w:line="360" w:lineRule="exact"/>
              <w:rPr>
                <w:rFonts w:asciiTheme="minorEastAsia" w:hAnsiTheme="minorEastAsia" w:cs="Times New Roman"/>
              </w:rPr>
            </w:pPr>
          </w:p>
        </w:tc>
      </w:tr>
    </w:tbl>
    <w:p w:rsidR="00FF6BF2" w:rsidRPr="00E07532" w:rsidRDefault="00FF6BF2" w:rsidP="00FF6BF2">
      <w:pPr>
        <w:rPr>
          <w:rFonts w:asciiTheme="minorEastAsia" w:hAnsiTheme="minorEastAsia"/>
        </w:rPr>
      </w:pPr>
    </w:p>
    <w:p w:rsidR="00FF6BF2" w:rsidRPr="00E07532" w:rsidRDefault="00FF6BF2" w:rsidP="00FF6BF2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>（注意事項）</w:t>
      </w:r>
    </w:p>
    <w:p w:rsidR="00FF6BF2" w:rsidRPr="00E07532" w:rsidRDefault="00FF6BF2" w:rsidP="00FF6BF2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>１　Ａ４判縦で記載すること。</w:t>
      </w:r>
    </w:p>
    <w:p w:rsidR="0098127F" w:rsidRPr="00E07532" w:rsidRDefault="00FF6BF2" w:rsidP="00ED00E3">
      <w:pPr>
        <w:rPr>
          <w:rFonts w:asciiTheme="minorEastAsia" w:hAnsiTheme="minorEastAsia" w:hint="eastAsia"/>
        </w:rPr>
      </w:pPr>
      <w:r w:rsidRPr="00E07532">
        <w:rPr>
          <w:rFonts w:asciiTheme="minorEastAsia" w:hAnsiTheme="minorEastAsia" w:hint="eastAsia"/>
        </w:rPr>
        <w:t>２　記入欄の過不足に関しては、必要に応じ追加、削除して作成してください。</w:t>
      </w:r>
      <w:bookmarkStart w:id="4" w:name="_GoBack"/>
      <w:bookmarkEnd w:id="4"/>
    </w:p>
    <w:sectPr w:rsidR="0098127F" w:rsidRPr="00E07532" w:rsidSect="00A25469">
      <w:footerReference w:type="default" r:id="rId7"/>
      <w:pgSz w:w="11906" w:h="16838"/>
      <w:pgMar w:top="1440" w:right="849" w:bottom="851" w:left="1080" w:header="851" w:footer="2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F4A" w:rsidRDefault="00215F4A" w:rsidP="006A0C57">
      <w:r>
        <w:separator/>
      </w:r>
    </w:p>
  </w:endnote>
  <w:endnote w:type="continuationSeparator" w:id="0">
    <w:p w:rsidR="00215F4A" w:rsidRDefault="00215F4A" w:rsidP="006A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D18" w:rsidRDefault="007D1D18" w:rsidP="006A0C57">
    <w:pPr>
      <w:pStyle w:val="a8"/>
      <w:jc w:val="right"/>
    </w:pPr>
  </w:p>
  <w:p w:rsidR="007D1D18" w:rsidRDefault="007D1D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F4A" w:rsidRDefault="00215F4A" w:rsidP="006A0C57">
      <w:r>
        <w:separator/>
      </w:r>
    </w:p>
  </w:footnote>
  <w:footnote w:type="continuationSeparator" w:id="0">
    <w:p w:rsidR="00215F4A" w:rsidRDefault="00215F4A" w:rsidP="006A0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119A9"/>
    <w:multiLevelType w:val="hybridMultilevel"/>
    <w:tmpl w:val="20687D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2379D9"/>
    <w:multiLevelType w:val="hybridMultilevel"/>
    <w:tmpl w:val="132267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E822621"/>
    <w:multiLevelType w:val="hybridMultilevel"/>
    <w:tmpl w:val="05A04A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7377259"/>
    <w:multiLevelType w:val="hybridMultilevel"/>
    <w:tmpl w:val="FDEE2A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9510CC7"/>
    <w:multiLevelType w:val="hybridMultilevel"/>
    <w:tmpl w:val="9EDABB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9C"/>
    <w:rsid w:val="0000156F"/>
    <w:rsid w:val="000405AD"/>
    <w:rsid w:val="00045782"/>
    <w:rsid w:val="0004724C"/>
    <w:rsid w:val="00056341"/>
    <w:rsid w:val="0005686E"/>
    <w:rsid w:val="00065529"/>
    <w:rsid w:val="00071358"/>
    <w:rsid w:val="000756BF"/>
    <w:rsid w:val="000764D5"/>
    <w:rsid w:val="000B2BD0"/>
    <w:rsid w:val="000E1403"/>
    <w:rsid w:val="000F37D3"/>
    <w:rsid w:val="000F46D2"/>
    <w:rsid w:val="000F5182"/>
    <w:rsid w:val="001152E0"/>
    <w:rsid w:val="0012303E"/>
    <w:rsid w:val="00140537"/>
    <w:rsid w:val="00141273"/>
    <w:rsid w:val="0016204A"/>
    <w:rsid w:val="0017777F"/>
    <w:rsid w:val="001D22FC"/>
    <w:rsid w:val="00201ECD"/>
    <w:rsid w:val="00205B70"/>
    <w:rsid w:val="00215F4A"/>
    <w:rsid w:val="00247FD8"/>
    <w:rsid w:val="0026126B"/>
    <w:rsid w:val="00287240"/>
    <w:rsid w:val="00287D31"/>
    <w:rsid w:val="002C356C"/>
    <w:rsid w:val="002D466F"/>
    <w:rsid w:val="002E0FDD"/>
    <w:rsid w:val="002F0445"/>
    <w:rsid w:val="0030770D"/>
    <w:rsid w:val="0034046D"/>
    <w:rsid w:val="00344511"/>
    <w:rsid w:val="00344C7B"/>
    <w:rsid w:val="003974D7"/>
    <w:rsid w:val="00397EE5"/>
    <w:rsid w:val="003B517D"/>
    <w:rsid w:val="003C0ED1"/>
    <w:rsid w:val="003C29B3"/>
    <w:rsid w:val="003F7436"/>
    <w:rsid w:val="00401DAE"/>
    <w:rsid w:val="00431E55"/>
    <w:rsid w:val="00482349"/>
    <w:rsid w:val="00483D2D"/>
    <w:rsid w:val="00485D6C"/>
    <w:rsid w:val="004921E2"/>
    <w:rsid w:val="004A2FDD"/>
    <w:rsid w:val="004F31BA"/>
    <w:rsid w:val="00521CB0"/>
    <w:rsid w:val="00525729"/>
    <w:rsid w:val="005313E0"/>
    <w:rsid w:val="00532406"/>
    <w:rsid w:val="005357FF"/>
    <w:rsid w:val="00537B83"/>
    <w:rsid w:val="00540048"/>
    <w:rsid w:val="005448CE"/>
    <w:rsid w:val="00577A66"/>
    <w:rsid w:val="00586CDF"/>
    <w:rsid w:val="00595B1D"/>
    <w:rsid w:val="005A2363"/>
    <w:rsid w:val="005C3C17"/>
    <w:rsid w:val="005D4AA8"/>
    <w:rsid w:val="005E04F3"/>
    <w:rsid w:val="005F1C5B"/>
    <w:rsid w:val="00600B7C"/>
    <w:rsid w:val="006232E8"/>
    <w:rsid w:val="00647037"/>
    <w:rsid w:val="00677D23"/>
    <w:rsid w:val="00683B73"/>
    <w:rsid w:val="00693993"/>
    <w:rsid w:val="006964C5"/>
    <w:rsid w:val="006A0C57"/>
    <w:rsid w:val="006A4CEE"/>
    <w:rsid w:val="006A5E54"/>
    <w:rsid w:val="006C372C"/>
    <w:rsid w:val="006F4164"/>
    <w:rsid w:val="006F5AD8"/>
    <w:rsid w:val="007529D7"/>
    <w:rsid w:val="00780DC0"/>
    <w:rsid w:val="00782BB0"/>
    <w:rsid w:val="00784482"/>
    <w:rsid w:val="00785982"/>
    <w:rsid w:val="00790DB9"/>
    <w:rsid w:val="007B404F"/>
    <w:rsid w:val="007D1D18"/>
    <w:rsid w:val="0081169A"/>
    <w:rsid w:val="0082289F"/>
    <w:rsid w:val="0082605E"/>
    <w:rsid w:val="008275E5"/>
    <w:rsid w:val="0083431A"/>
    <w:rsid w:val="00851BE2"/>
    <w:rsid w:val="008929B9"/>
    <w:rsid w:val="008B61E5"/>
    <w:rsid w:val="009242B2"/>
    <w:rsid w:val="0098127F"/>
    <w:rsid w:val="009C014D"/>
    <w:rsid w:val="009C3B2E"/>
    <w:rsid w:val="009D6C0F"/>
    <w:rsid w:val="009E4EDD"/>
    <w:rsid w:val="00A06564"/>
    <w:rsid w:val="00A16A43"/>
    <w:rsid w:val="00A25469"/>
    <w:rsid w:val="00A472E8"/>
    <w:rsid w:val="00A56EAC"/>
    <w:rsid w:val="00A77D89"/>
    <w:rsid w:val="00A84541"/>
    <w:rsid w:val="00AC6ED6"/>
    <w:rsid w:val="00AE01EA"/>
    <w:rsid w:val="00AF2B7A"/>
    <w:rsid w:val="00B2159D"/>
    <w:rsid w:val="00B914CA"/>
    <w:rsid w:val="00B91514"/>
    <w:rsid w:val="00B954A7"/>
    <w:rsid w:val="00BB550C"/>
    <w:rsid w:val="00BE5415"/>
    <w:rsid w:val="00C03991"/>
    <w:rsid w:val="00C21C9C"/>
    <w:rsid w:val="00C21D97"/>
    <w:rsid w:val="00C27F06"/>
    <w:rsid w:val="00C51B82"/>
    <w:rsid w:val="00C726D7"/>
    <w:rsid w:val="00C768B0"/>
    <w:rsid w:val="00CA63D4"/>
    <w:rsid w:val="00CB4374"/>
    <w:rsid w:val="00CC49BA"/>
    <w:rsid w:val="00CC7F68"/>
    <w:rsid w:val="00CD14C7"/>
    <w:rsid w:val="00CD3B44"/>
    <w:rsid w:val="00CE57CE"/>
    <w:rsid w:val="00CE7B06"/>
    <w:rsid w:val="00CF171D"/>
    <w:rsid w:val="00D04FC5"/>
    <w:rsid w:val="00D11C85"/>
    <w:rsid w:val="00D23A85"/>
    <w:rsid w:val="00D44242"/>
    <w:rsid w:val="00DA2BEB"/>
    <w:rsid w:val="00DB4ADB"/>
    <w:rsid w:val="00DC3620"/>
    <w:rsid w:val="00DC7A09"/>
    <w:rsid w:val="00DD5B05"/>
    <w:rsid w:val="00DE4E53"/>
    <w:rsid w:val="00DE6509"/>
    <w:rsid w:val="00DF505F"/>
    <w:rsid w:val="00E07532"/>
    <w:rsid w:val="00E17376"/>
    <w:rsid w:val="00E241CF"/>
    <w:rsid w:val="00E5683C"/>
    <w:rsid w:val="00E970CF"/>
    <w:rsid w:val="00EA206F"/>
    <w:rsid w:val="00EA4720"/>
    <w:rsid w:val="00EA768C"/>
    <w:rsid w:val="00EA77C8"/>
    <w:rsid w:val="00ED00E3"/>
    <w:rsid w:val="00EE15D2"/>
    <w:rsid w:val="00EE59BA"/>
    <w:rsid w:val="00EF32BF"/>
    <w:rsid w:val="00EF7220"/>
    <w:rsid w:val="00F00D64"/>
    <w:rsid w:val="00F04FCE"/>
    <w:rsid w:val="00F1227F"/>
    <w:rsid w:val="00F502D2"/>
    <w:rsid w:val="00F749EB"/>
    <w:rsid w:val="00F92F6E"/>
    <w:rsid w:val="00F9390C"/>
    <w:rsid w:val="00FB29B0"/>
    <w:rsid w:val="00FB334F"/>
    <w:rsid w:val="00FE7FA7"/>
    <w:rsid w:val="00FF4D7B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A2E6642"/>
  <w15:docId w15:val="{2342CCE6-04A8-484F-ABF7-5F42D7CF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D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0FDD"/>
  </w:style>
  <w:style w:type="character" w:customStyle="1" w:styleId="a4">
    <w:name w:val="日付 (文字)"/>
    <w:basedOn w:val="a0"/>
    <w:link w:val="a3"/>
    <w:uiPriority w:val="99"/>
    <w:semiHidden/>
    <w:rsid w:val="002E0FDD"/>
  </w:style>
  <w:style w:type="character" w:styleId="a5">
    <w:name w:val="Hyperlink"/>
    <w:basedOn w:val="a0"/>
    <w:uiPriority w:val="99"/>
    <w:unhideWhenUsed/>
    <w:rsid w:val="000764D5"/>
    <w:rPr>
      <w:color w:val="0000FF" w:themeColor="hyperlink"/>
      <w:u w:val="single"/>
    </w:rPr>
  </w:style>
  <w:style w:type="paragraph" w:customStyle="1" w:styleId="Default">
    <w:name w:val="Default"/>
    <w:rsid w:val="00EA472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0C57"/>
  </w:style>
  <w:style w:type="paragraph" w:styleId="a8">
    <w:name w:val="footer"/>
    <w:basedOn w:val="a"/>
    <w:link w:val="a9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0C57"/>
  </w:style>
  <w:style w:type="table" w:styleId="aa">
    <w:name w:val="Table Grid"/>
    <w:basedOn w:val="a1"/>
    <w:uiPriority w:val="59"/>
    <w:rsid w:val="00C2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E17376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rsid w:val="00E17376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E17376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E17376"/>
    <w:rPr>
      <w:rFonts w:asciiTheme="minorEastAsia" w:hAnsiTheme="minorEastAsia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96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964C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247F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内田 涼太郎</cp:lastModifiedBy>
  <cp:revision>2</cp:revision>
  <cp:lastPrinted>2026-05-15T07:10:00Z</cp:lastPrinted>
  <dcterms:created xsi:type="dcterms:W3CDTF">2026-05-20T01:24:00Z</dcterms:created>
  <dcterms:modified xsi:type="dcterms:W3CDTF">2026-05-20T01:24:00Z</dcterms:modified>
</cp:coreProperties>
</file>